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5E" w:rsidRPr="008D2847" w:rsidRDefault="0094105E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الــيوم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\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................. الموافق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    </w:t>
      </w:r>
      <w:r w:rsidRPr="008D2847">
        <w:rPr>
          <w:rFonts w:asciiTheme="minorBidi" w:hAnsiTheme="minorBidi"/>
          <w:sz w:val="32"/>
          <w:szCs w:val="32"/>
          <w:rtl/>
        </w:rPr>
        <w:t xml:space="preserve">  /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1434هـ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         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   </w:t>
      </w:r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2013م</w:t>
      </w:r>
      <w:proofErr w:type="spellEnd"/>
    </w:p>
    <w:p w:rsidR="0094105E" w:rsidRPr="008D2847" w:rsidRDefault="0094105E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الصف  :</w:t>
      </w:r>
      <w:r>
        <w:rPr>
          <w:rFonts w:asciiTheme="minorBidi" w:hAnsiTheme="minorBidi" w:hint="cs"/>
          <w:sz w:val="32"/>
          <w:szCs w:val="32"/>
          <w:rtl/>
        </w:rPr>
        <w:t>السابع</w:t>
      </w:r>
      <w:r w:rsidRPr="008D2847">
        <w:rPr>
          <w:rFonts w:asciiTheme="minorBidi" w:hAnsiTheme="minorBidi"/>
          <w:sz w:val="32"/>
          <w:szCs w:val="32"/>
          <w:rtl/>
        </w:rPr>
        <w:t xml:space="preserve">          الفصل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</w:t>
      </w:r>
      <w:r>
        <w:rPr>
          <w:rFonts w:asciiTheme="minorBidi" w:hAnsiTheme="minorBidi" w:hint="cs"/>
          <w:sz w:val="32"/>
          <w:szCs w:val="32"/>
          <w:rtl/>
        </w:rPr>
        <w:t>7</w:t>
      </w:r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.....</w:t>
      </w:r>
    </w:p>
    <w:p w:rsidR="00C26AD6" w:rsidRDefault="00C26AD6" w:rsidP="00C26AD6">
      <w:pPr>
        <w:tabs>
          <w:tab w:val="right" w:pos="10065"/>
          <w:tab w:val="right" w:pos="10206"/>
        </w:tabs>
        <w:autoSpaceDE w:val="0"/>
        <w:autoSpaceDN w:val="0"/>
        <w:adjustRightInd w:val="0"/>
        <w:spacing w:after="0" w:line="240" w:lineRule="auto"/>
        <w:ind w:left="260" w:right="543"/>
        <w:jc w:val="center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الموضوع </w:t>
      </w:r>
      <w:r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</w:rPr>
        <w:t>:</w:t>
      </w:r>
      <w:proofErr w:type="spellEnd"/>
      <w:r>
        <w:rPr>
          <w:rFonts w:asciiTheme="minorBidi" w:hAnsiTheme="minorBidi"/>
          <w:sz w:val="32"/>
          <w:szCs w:val="32"/>
          <w:rtl/>
        </w:rPr>
        <w:t xml:space="preserve"> </w:t>
      </w:r>
      <w:r w:rsidRPr="00544317">
        <w:rPr>
          <w:rFonts w:hint="cs"/>
          <w:sz w:val="26"/>
          <w:szCs w:val="32"/>
          <w:rtl/>
        </w:rPr>
        <w:t xml:space="preserve">قصيدة أب </w:t>
      </w:r>
      <w:proofErr w:type="spellStart"/>
      <w:r w:rsidRPr="00544317">
        <w:rPr>
          <w:sz w:val="26"/>
          <w:szCs w:val="32"/>
          <w:rtl/>
        </w:rPr>
        <w:t>–</w:t>
      </w:r>
      <w:proofErr w:type="spellEnd"/>
      <w:r w:rsidRPr="00544317">
        <w:rPr>
          <w:rFonts w:hint="cs"/>
          <w:sz w:val="26"/>
          <w:szCs w:val="32"/>
          <w:rtl/>
        </w:rPr>
        <w:t xml:space="preserve"> حفظ من 6  إلى 12   </w:t>
      </w:r>
      <w:proofErr w:type="spellStart"/>
      <w:r w:rsidRPr="00544317">
        <w:rPr>
          <w:rFonts w:hint="cs"/>
          <w:sz w:val="26"/>
          <w:szCs w:val="32"/>
          <w:rtl/>
        </w:rPr>
        <w:t>-</w:t>
      </w:r>
      <w:proofErr w:type="spellEnd"/>
      <w:r w:rsidRPr="00544317">
        <w:rPr>
          <w:rFonts w:hint="cs"/>
          <w:sz w:val="26"/>
          <w:szCs w:val="32"/>
          <w:rtl/>
        </w:rPr>
        <w:t xml:space="preserve"> ص 106</w:t>
      </w:r>
    </w:p>
    <w:p w:rsidR="00C26AD6" w:rsidRDefault="00C26AD6" w:rsidP="00C26AD6">
      <w:pPr>
        <w:tabs>
          <w:tab w:val="right" w:pos="10065"/>
          <w:tab w:val="right" w:pos="10206"/>
        </w:tabs>
        <w:ind w:left="260" w:right="543"/>
        <w:jc w:val="center"/>
        <w:rPr>
          <w:sz w:val="32"/>
          <w:szCs w:val="32"/>
          <w:rtl/>
          <w:lang w:bidi="ar-EG"/>
        </w:rPr>
      </w:pPr>
      <w:r>
        <w:rPr>
          <w:rFonts w:asciiTheme="minorBidi" w:hAnsiTheme="minorBidi"/>
          <w:sz w:val="32"/>
          <w:szCs w:val="32"/>
          <w:u w:val="single"/>
          <w:rtl/>
        </w:rPr>
        <w:t>التـــنــاول</w:t>
      </w:r>
      <w:r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>
        <w:rPr>
          <w:rFonts w:asciiTheme="minorBidi" w:hAnsiTheme="minorBidi"/>
          <w:sz w:val="32"/>
          <w:szCs w:val="32"/>
          <w:rtl/>
        </w:rPr>
        <w:t>:</w:t>
      </w:r>
      <w:proofErr w:type="spellEnd"/>
      <w:r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hint="cs"/>
          <w:sz w:val="26"/>
          <w:szCs w:val="32"/>
          <w:rtl/>
        </w:rPr>
        <w:t>الفهم الدقيق</w:t>
      </w:r>
      <w:r w:rsidRPr="00544317">
        <w:rPr>
          <w:rFonts w:hint="cs"/>
          <w:sz w:val="26"/>
          <w:szCs w:val="32"/>
          <w:rtl/>
        </w:rPr>
        <w:t xml:space="preserve">   </w:t>
      </w:r>
      <w:proofErr w:type="spellStart"/>
      <w:r>
        <w:rPr>
          <w:rFonts w:hint="cs"/>
          <w:sz w:val="32"/>
          <w:szCs w:val="32"/>
          <w:rtl/>
          <w:lang w:bidi="ar-EG"/>
        </w:rPr>
        <w:t>+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الثروة اللغوية </w:t>
      </w:r>
      <w:proofErr w:type="spellStart"/>
      <w:r>
        <w:rPr>
          <w:rFonts w:hint="cs"/>
          <w:sz w:val="32"/>
          <w:szCs w:val="32"/>
          <w:rtl/>
          <w:lang w:bidi="ar-EG"/>
        </w:rPr>
        <w:t>+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الإلقاء المعبر .</w:t>
      </w:r>
    </w:p>
    <w:p w:rsidR="0094105E" w:rsidRDefault="0094105E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الأهداف السلوكية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>أتوقع من المتعلم في نهاية الحصة أن يكون قادراً على أن :ـ</w:t>
      </w:r>
    </w:p>
    <w:p w:rsidR="0094105E" w:rsidRPr="008D2847" w:rsidRDefault="0094105E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94105E" w:rsidRDefault="0094105E" w:rsidP="00C26AD6">
      <w:pPr>
        <w:tabs>
          <w:tab w:val="right" w:pos="10065"/>
          <w:tab w:val="right" w:pos="10206"/>
        </w:tabs>
        <w:spacing w:after="0" w:line="240" w:lineRule="auto"/>
        <w:ind w:left="118" w:right="260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</w:t>
      </w: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</w:t>
      </w:r>
      <w:r w:rsidR="00C26AD6">
        <w:rPr>
          <w:rFonts w:hint="cs"/>
          <w:sz w:val="32"/>
          <w:szCs w:val="32"/>
          <w:rtl/>
          <w:lang w:bidi="ar-EG"/>
        </w:rPr>
        <w:t xml:space="preserve">يوضح ما </w:t>
      </w:r>
      <w:r w:rsidR="00211E7A">
        <w:rPr>
          <w:rFonts w:hint="cs"/>
          <w:sz w:val="32"/>
          <w:szCs w:val="32"/>
          <w:rtl/>
          <w:lang w:bidi="ar-EG"/>
        </w:rPr>
        <w:t xml:space="preserve"> </w:t>
      </w:r>
      <w:r w:rsidR="00C26AD6" w:rsidRPr="00506913">
        <w:rPr>
          <w:rFonts w:asciiTheme="minorBidi" w:hAnsiTheme="minorBidi" w:hint="cs"/>
          <w:sz w:val="32"/>
          <w:szCs w:val="32"/>
          <w:rtl/>
        </w:rPr>
        <w:t xml:space="preserve">يدل </w:t>
      </w:r>
      <w:r w:rsidR="00C26AD6">
        <w:rPr>
          <w:rFonts w:asciiTheme="minorBidi" w:hAnsiTheme="minorBidi" w:hint="cs"/>
          <w:sz w:val="32"/>
          <w:szCs w:val="32"/>
          <w:rtl/>
        </w:rPr>
        <w:t xml:space="preserve"> عليه </w:t>
      </w:r>
      <w:r w:rsidR="00C26AD6" w:rsidRPr="00506913">
        <w:rPr>
          <w:sz w:val="32"/>
          <w:szCs w:val="32"/>
          <w:rtl/>
        </w:rPr>
        <w:t>بكاء الأب عند رحيل الأبناء</w:t>
      </w:r>
      <w:proofErr w:type="spellStart"/>
      <w:r>
        <w:rPr>
          <w:rFonts w:hint="cs"/>
          <w:sz w:val="32"/>
          <w:szCs w:val="32"/>
          <w:rtl/>
          <w:lang w:bidi="ar-EG"/>
        </w:rPr>
        <w:t>.</w:t>
      </w:r>
      <w:proofErr w:type="spellEnd"/>
    </w:p>
    <w:p w:rsidR="0094105E" w:rsidRDefault="0094105E" w:rsidP="00C26AD6">
      <w:pPr>
        <w:tabs>
          <w:tab w:val="right" w:pos="10065"/>
          <w:tab w:val="right" w:pos="10206"/>
        </w:tabs>
        <w:spacing w:after="0" w:line="240" w:lineRule="auto"/>
        <w:ind w:left="113" w:right="260" w:firstLine="142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</w:t>
      </w:r>
      <w:r w:rsidR="00C26AD6">
        <w:rPr>
          <w:rFonts w:hint="cs"/>
          <w:sz w:val="32"/>
          <w:szCs w:val="32"/>
          <w:rtl/>
          <w:lang w:bidi="ar-EG"/>
        </w:rPr>
        <w:t>يحلل اختلاف التعجب في أوله عن آخره في البيت الحادي عشر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</w:t>
      </w:r>
      <w:r w:rsidR="00211E7A">
        <w:rPr>
          <w:rFonts w:hint="cs"/>
          <w:sz w:val="32"/>
          <w:szCs w:val="32"/>
          <w:rtl/>
          <w:lang w:bidi="ar-EG"/>
        </w:rPr>
        <w:t>يذكر مرادف ما يقدم له من كلمات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94105E" w:rsidRPr="008D2847" w:rsidRDefault="00211E7A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يقبل على القراءة لتنمية ثروته اللغوية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211E7A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>يحرص على المشاركة الفعالة في حوارات الحصة المتبادلة مع زملائه</w:t>
      </w:r>
      <w:r w:rsidR="0094105E">
        <w:rPr>
          <w:rFonts w:asciiTheme="minorBidi" w:hAnsiTheme="minorBidi" w:hint="cs"/>
          <w:sz w:val="32"/>
          <w:szCs w:val="32"/>
          <w:rtl/>
          <w:lang w:bidi="ar-EG"/>
        </w:rPr>
        <w:t>.</w:t>
      </w:r>
    </w:p>
    <w:p w:rsidR="0094105E" w:rsidRPr="008D2847" w:rsidRDefault="0094105E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94105E" w:rsidRPr="008D2847" w:rsidRDefault="00C26AD6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يلقي الأبيات إلقاءً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جهرياً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 معبراً عن المعنى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211E7A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ينصت لما يدور من حوار حول الموضوع باهتمام وتركيز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94105E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</w:t>
      </w:r>
      <w:r w:rsidR="00211E7A">
        <w:rPr>
          <w:rFonts w:asciiTheme="minorBidi" w:hAnsiTheme="minorBidi" w:hint="cs"/>
          <w:sz w:val="32"/>
          <w:szCs w:val="32"/>
          <w:rtl/>
        </w:rPr>
        <w:t xml:space="preserve">عن </w:t>
      </w:r>
      <w:r w:rsidR="00C26AD6">
        <w:rPr>
          <w:rFonts w:asciiTheme="minorBidi" w:hAnsiTheme="minorBidi" w:hint="cs"/>
          <w:sz w:val="32"/>
          <w:szCs w:val="32"/>
          <w:rtl/>
        </w:rPr>
        <w:t>حياة الأطفال وما يميزها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94105E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94105E" w:rsidRPr="008D2847" w:rsidRDefault="0094105E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القيمة   :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>.     ............................................................</w:t>
      </w:r>
    </w:p>
    <w:p w:rsidR="0094105E" w:rsidRPr="008D2847" w:rsidRDefault="0094105E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94105E" w:rsidRPr="008D2847" w:rsidRDefault="0094105E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</w:t>
      </w:r>
      <w:r w:rsidR="00211E7A">
        <w:rPr>
          <w:rFonts w:asciiTheme="minorBidi" w:hAnsiTheme="minorBidi" w:hint="cs"/>
          <w:sz w:val="32"/>
          <w:szCs w:val="32"/>
          <w:rtl/>
        </w:rPr>
        <w:t>لوحة ورقية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94105E" w:rsidRPr="008D2847" w:rsidRDefault="0094105E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 w:rsidR="00C26AD6">
        <w:rPr>
          <w:rFonts w:asciiTheme="minorBidi" w:hAnsiTheme="minorBidi" w:hint="cs"/>
          <w:sz w:val="32"/>
          <w:szCs w:val="32"/>
          <w:rtl/>
        </w:rPr>
        <w:t xml:space="preserve">بإلقاء الأبيات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على مسامع الطلاب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ثم أطلب منهم </w:t>
      </w:r>
      <w:r w:rsidR="00C26AD6">
        <w:rPr>
          <w:rFonts w:asciiTheme="minorBidi" w:hAnsiTheme="minorBidi" w:hint="cs"/>
          <w:sz w:val="32"/>
          <w:szCs w:val="32"/>
          <w:rtl/>
        </w:rPr>
        <w:t>الإلقاء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ثم أناقشهم حول </w:t>
      </w:r>
      <w:r w:rsidR="00C26AD6">
        <w:rPr>
          <w:rFonts w:asciiTheme="minorBidi" w:hAnsiTheme="minorBidi" w:hint="cs"/>
          <w:sz w:val="32"/>
          <w:szCs w:val="32"/>
          <w:rtl/>
        </w:rPr>
        <w:t xml:space="preserve">الأبيات </w:t>
      </w:r>
      <w:r>
        <w:rPr>
          <w:rFonts w:asciiTheme="minorBidi" w:hAnsiTheme="minorBidi" w:hint="cs"/>
          <w:sz w:val="32"/>
          <w:szCs w:val="32"/>
          <w:rtl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94105E" w:rsidRPr="008D2847" w:rsidRDefault="0094105E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C26AD6" w:rsidRDefault="00211E7A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</w:t>
      </w:r>
      <w:r w:rsidR="00C26AD6" w:rsidRPr="00C26AD6">
        <w:rPr>
          <w:rFonts w:asciiTheme="minorBidi" w:hAnsiTheme="minorBidi" w:hint="cs"/>
          <w:sz w:val="32"/>
          <w:szCs w:val="32"/>
          <w:rtl/>
        </w:rPr>
        <w:t xml:space="preserve"> </w:t>
      </w:r>
      <w:r w:rsidR="00C26AD6">
        <w:rPr>
          <w:rFonts w:asciiTheme="minorBidi" w:hAnsiTheme="minorBidi" w:hint="cs"/>
          <w:sz w:val="32"/>
          <w:szCs w:val="32"/>
          <w:rtl/>
        </w:rPr>
        <w:t>ع</w:t>
      </w:r>
      <w:r w:rsidR="00C26AD6" w:rsidRPr="00506913">
        <w:rPr>
          <w:rFonts w:asciiTheme="minorBidi" w:hAnsiTheme="minorBidi" w:hint="cs"/>
          <w:sz w:val="32"/>
          <w:szCs w:val="32"/>
          <w:rtl/>
        </w:rPr>
        <w:t xml:space="preserve">لام يدل </w:t>
      </w:r>
      <w:r w:rsidR="00C26AD6" w:rsidRPr="00506913">
        <w:rPr>
          <w:sz w:val="32"/>
          <w:szCs w:val="32"/>
          <w:rtl/>
        </w:rPr>
        <w:t>بكاء الأب عند رحيل الأبناء</w:t>
      </w:r>
      <w:r w:rsidR="00C26AD6" w:rsidRPr="00506913">
        <w:rPr>
          <w:rFonts w:hint="cs"/>
          <w:sz w:val="32"/>
          <w:szCs w:val="32"/>
          <w:rtl/>
        </w:rPr>
        <w:t>؟</w:t>
      </w:r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يدل على شدة تعلقه بهم .</w:t>
      </w:r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</w:rPr>
      </w:pPr>
      <w:r w:rsidRPr="00506913">
        <w:rPr>
          <w:rFonts w:asciiTheme="minorBidi" w:hAnsiTheme="minorBidi" w:hint="cs"/>
          <w:sz w:val="32"/>
          <w:szCs w:val="32"/>
          <w:rtl/>
        </w:rPr>
        <w:t xml:space="preserve">2 </w:t>
      </w:r>
      <w:proofErr w:type="spellStart"/>
      <w:r w:rsidRPr="00506913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Pr="00506913">
        <w:rPr>
          <w:rFonts w:asciiTheme="minorBidi" w:hAnsiTheme="minorBidi" w:hint="cs"/>
          <w:sz w:val="32"/>
          <w:szCs w:val="32"/>
          <w:rtl/>
        </w:rPr>
        <w:t xml:space="preserve"> </w:t>
      </w:r>
      <w:r w:rsidRPr="00506913">
        <w:rPr>
          <w:sz w:val="32"/>
          <w:szCs w:val="32"/>
          <w:rtl/>
        </w:rPr>
        <w:t xml:space="preserve">تعبر الأبيات عن حياة الأطفال وطبيعتهم وضح ذلك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وضحت الأبيات حياة الأطفال من حيث الضجيج وحبهم للعب.</w:t>
      </w:r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3-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02113A">
        <w:rPr>
          <w:sz w:val="32"/>
          <w:szCs w:val="32"/>
          <w:rtl/>
        </w:rPr>
        <w:t xml:space="preserve">في البيت </w:t>
      </w:r>
      <w:r w:rsidRPr="0002113A">
        <w:rPr>
          <w:rFonts w:hint="cs"/>
          <w:sz w:val="32"/>
          <w:szCs w:val="32"/>
          <w:rtl/>
        </w:rPr>
        <w:t>الحادي عشر</w:t>
      </w:r>
      <w:r w:rsidRPr="0002113A">
        <w:rPr>
          <w:sz w:val="32"/>
          <w:szCs w:val="32"/>
          <w:rtl/>
        </w:rPr>
        <w:t xml:space="preserve"> اختلف التعجب في أوله عنه في آخره</w:t>
      </w:r>
      <w:r w:rsidRPr="0002113A">
        <w:rPr>
          <w:rFonts w:hint="cs"/>
          <w:sz w:val="32"/>
          <w:szCs w:val="32"/>
          <w:rtl/>
        </w:rPr>
        <w:t xml:space="preserve"> </w:t>
      </w:r>
      <w:proofErr w:type="spellStart"/>
      <w:r w:rsidRPr="0002113A">
        <w:rPr>
          <w:rFonts w:hint="cs"/>
          <w:sz w:val="32"/>
          <w:szCs w:val="32"/>
          <w:rtl/>
        </w:rPr>
        <w:t>،</w:t>
      </w:r>
      <w:proofErr w:type="spellEnd"/>
      <w:r w:rsidRPr="0002113A">
        <w:rPr>
          <w:sz w:val="32"/>
          <w:szCs w:val="32"/>
          <w:rtl/>
        </w:rPr>
        <w:t xml:space="preserve"> فما وجه الاختلاف </w:t>
      </w:r>
      <w:proofErr w:type="spellStart"/>
      <w:r w:rsidRPr="0002113A">
        <w:rPr>
          <w:sz w:val="32"/>
          <w:szCs w:val="32"/>
          <w:rtl/>
        </w:rPr>
        <w:t>؟</w:t>
      </w:r>
      <w:proofErr w:type="spellEnd"/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في أوله تعجب الناس على بكائه 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أما آخره فيتعجب من نفسه إن لم يبكِ . </w:t>
      </w:r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 w:hint="cs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4-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02113A">
        <w:rPr>
          <w:rFonts w:asciiTheme="minorBidi" w:hAnsiTheme="minorBidi"/>
          <w:sz w:val="32"/>
          <w:szCs w:val="32"/>
          <w:rtl/>
        </w:rPr>
        <w:t>هاتِ من الأبيات السابقة ما يلي</w:t>
      </w:r>
      <w:r w:rsidRPr="0002113A">
        <w:rPr>
          <w:rFonts w:asciiTheme="minorBidi" w:hAnsiTheme="minorBidi"/>
          <w:sz w:val="32"/>
          <w:szCs w:val="32"/>
        </w:rPr>
        <w:t xml:space="preserve"> :</w:t>
      </w:r>
      <w:r w:rsidRPr="0002113A">
        <w:rPr>
          <w:rFonts w:asciiTheme="minorBidi" w:hAnsiTheme="minorBidi"/>
          <w:sz w:val="32"/>
          <w:szCs w:val="32"/>
        </w:rPr>
        <w:br/>
        <w:t xml:space="preserve">-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02113A">
        <w:rPr>
          <w:rFonts w:asciiTheme="minorBidi" w:hAnsiTheme="minorBidi"/>
          <w:sz w:val="32"/>
          <w:szCs w:val="32"/>
          <w:rtl/>
        </w:rPr>
        <w:t>كلمة تع</w:t>
      </w:r>
      <w:r>
        <w:rPr>
          <w:rFonts w:asciiTheme="minorBidi" w:hAnsiTheme="minorBidi"/>
          <w:sz w:val="32"/>
          <w:szCs w:val="32"/>
          <w:rtl/>
        </w:rPr>
        <w:t xml:space="preserve">ني الصبر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"جلداً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</w:rPr>
        <w:t>.</w:t>
      </w:r>
      <w:r w:rsidRPr="0002113A">
        <w:rPr>
          <w:rFonts w:asciiTheme="minorBidi" w:hAnsiTheme="minorBidi"/>
          <w:sz w:val="32"/>
          <w:szCs w:val="32"/>
          <w:rtl/>
        </w:rPr>
        <w:t>–</w:t>
      </w:r>
      <w:proofErr w:type="spellEnd"/>
      <w:r w:rsidRPr="0002113A">
        <w:rPr>
          <w:rFonts w:asciiTheme="minorBidi" w:hAnsiTheme="minorBidi"/>
          <w:sz w:val="32"/>
          <w:szCs w:val="32"/>
          <w:rtl/>
        </w:rPr>
        <w:t xml:space="preserve"> كل</w:t>
      </w:r>
      <w:r>
        <w:rPr>
          <w:rFonts w:asciiTheme="minorBidi" w:hAnsiTheme="minorBidi"/>
          <w:sz w:val="32"/>
          <w:szCs w:val="32"/>
          <w:rtl/>
        </w:rPr>
        <w:t xml:space="preserve">مة ضدها قوة </w:t>
      </w:r>
      <w:r>
        <w:rPr>
          <w:rFonts w:asciiTheme="minorBidi" w:hAnsiTheme="minorBidi" w:hint="cs"/>
          <w:sz w:val="32"/>
          <w:szCs w:val="32"/>
          <w:rtl/>
        </w:rPr>
        <w:t>خورٌ</w:t>
      </w:r>
      <w:r w:rsidRPr="0002113A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02113A">
        <w:rPr>
          <w:rFonts w:asciiTheme="minorBidi" w:hAnsiTheme="minorBidi"/>
          <w:sz w:val="32"/>
          <w:szCs w:val="32"/>
          <w:rtl/>
        </w:rPr>
        <w:t>–</w:t>
      </w:r>
      <w:proofErr w:type="spellEnd"/>
      <w:r w:rsidRPr="0002113A">
        <w:rPr>
          <w:rFonts w:asciiTheme="minorBidi" w:hAnsiTheme="minorBidi"/>
          <w:sz w:val="32"/>
          <w:szCs w:val="32"/>
          <w:rtl/>
        </w:rPr>
        <w:t xml:space="preserve"> جمع ضلع</w:t>
      </w:r>
      <w:r>
        <w:rPr>
          <w:rFonts w:asciiTheme="minorBidi" w:hAnsiTheme="minorBidi"/>
          <w:sz w:val="32"/>
          <w:szCs w:val="32"/>
        </w:rPr>
        <w:t xml:space="preserve"> :</w:t>
      </w:r>
      <w:r w:rsidRPr="0002113A">
        <w:rPr>
          <w:rFonts w:asciiTheme="minorBidi" w:hAnsiTheme="minorBidi"/>
          <w:sz w:val="32"/>
          <w:szCs w:val="32"/>
        </w:rPr>
        <w:t>.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ضلوع 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أضلع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"</w:t>
      </w:r>
      <w:proofErr w:type="spellEnd"/>
      <w:r w:rsidRPr="0002113A">
        <w:rPr>
          <w:rFonts w:asciiTheme="minorBidi" w:hAnsiTheme="minorBidi"/>
          <w:sz w:val="32"/>
          <w:szCs w:val="32"/>
        </w:rPr>
        <w:br/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Pr="0002113A">
        <w:rPr>
          <w:rFonts w:asciiTheme="minorBidi" w:hAnsiTheme="minorBidi"/>
          <w:sz w:val="32"/>
          <w:szCs w:val="32"/>
        </w:rPr>
        <w:t xml:space="preserve"> </w:t>
      </w:r>
      <w:r w:rsidRPr="0002113A">
        <w:rPr>
          <w:rFonts w:asciiTheme="minorBidi" w:hAnsiTheme="minorBidi"/>
          <w:sz w:val="32"/>
          <w:szCs w:val="32"/>
          <w:rtl/>
        </w:rPr>
        <w:t xml:space="preserve">وظف كلمة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Pr="0002113A">
        <w:rPr>
          <w:rFonts w:asciiTheme="minorBidi" w:hAnsiTheme="minorBidi"/>
          <w:sz w:val="32"/>
          <w:szCs w:val="32"/>
          <w:rtl/>
        </w:rPr>
        <w:t>العذال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 w:rsidRPr="0002113A">
        <w:rPr>
          <w:rFonts w:asciiTheme="minorBidi" w:hAnsiTheme="minorBidi"/>
          <w:sz w:val="32"/>
          <w:szCs w:val="32"/>
          <w:rtl/>
        </w:rPr>
        <w:t xml:space="preserve"> في جملة توضح معناها</w:t>
      </w:r>
      <w:r>
        <w:rPr>
          <w:rFonts w:asciiTheme="minorBidi" w:hAnsiTheme="minorBidi" w:hint="cs"/>
          <w:sz w:val="32"/>
          <w:szCs w:val="32"/>
          <w:rtl/>
        </w:rPr>
        <w:t>:</w:t>
      </w:r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 w:hint="cs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يحب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العذال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التفرقة بين الناس.</w:t>
      </w:r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/>
          <w:sz w:val="32"/>
          <w:szCs w:val="32"/>
        </w:rPr>
        <w:lastRenderedPageBreak/>
        <w:t xml:space="preserve"> ........</w:t>
      </w:r>
      <w:r>
        <w:rPr>
          <w:rFonts w:asciiTheme="minorBidi" w:hAnsiTheme="minorBidi" w:hint="cs"/>
          <w:sz w:val="32"/>
          <w:szCs w:val="32"/>
          <w:rtl/>
          <w:lang w:bidi="ar-EG"/>
        </w:rPr>
        <w:t>...................................................</w:t>
      </w:r>
      <w:r>
        <w:rPr>
          <w:rFonts w:asciiTheme="minorBidi" w:hAnsiTheme="minorBidi"/>
          <w:sz w:val="32"/>
          <w:szCs w:val="32"/>
        </w:rPr>
        <w:t>.</w:t>
      </w:r>
      <w:r w:rsidRPr="0002113A">
        <w:rPr>
          <w:rFonts w:asciiTheme="minorBidi" w:hAnsiTheme="minorBidi"/>
          <w:sz w:val="32"/>
          <w:szCs w:val="32"/>
        </w:rPr>
        <w:t>.................................................</w:t>
      </w:r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5-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02113A">
        <w:rPr>
          <w:rFonts w:asciiTheme="minorBidi" w:hAnsiTheme="minorBidi"/>
          <w:sz w:val="32"/>
          <w:szCs w:val="32"/>
          <w:rtl/>
        </w:rPr>
        <w:t xml:space="preserve">بين معنى ما تحته خط فيما يلي </w:t>
      </w:r>
      <w:proofErr w:type="spellStart"/>
      <w:r w:rsidRPr="0002113A">
        <w:rPr>
          <w:rFonts w:asciiTheme="minorBidi" w:hAnsiTheme="minorBidi"/>
          <w:sz w:val="32"/>
          <w:szCs w:val="32"/>
          <w:rtl/>
        </w:rPr>
        <w:t>:</w:t>
      </w:r>
      <w:proofErr w:type="spellEnd"/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</w:rPr>
      </w:pPr>
      <w:r w:rsidRPr="0002113A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02113A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02113A">
        <w:rPr>
          <w:rFonts w:asciiTheme="minorBidi" w:hAnsiTheme="minorBidi"/>
          <w:sz w:val="32"/>
          <w:szCs w:val="32"/>
          <w:rtl/>
        </w:rPr>
        <w:t xml:space="preserve"> الأطفال </w:t>
      </w:r>
      <w:r w:rsidRPr="0002113A">
        <w:rPr>
          <w:rFonts w:asciiTheme="minorBidi" w:hAnsiTheme="minorBidi"/>
          <w:sz w:val="32"/>
          <w:szCs w:val="32"/>
          <w:u w:val="single"/>
          <w:rtl/>
        </w:rPr>
        <w:t>نزعوا</w:t>
      </w:r>
      <w:r w:rsidRPr="0002113A">
        <w:rPr>
          <w:rFonts w:asciiTheme="minorBidi" w:hAnsiTheme="minorBidi"/>
          <w:sz w:val="32"/>
          <w:szCs w:val="32"/>
          <w:rtl/>
        </w:rPr>
        <w:t xml:space="preserve"> من أضلعي قلبا</w:t>
      </w:r>
      <w:r w:rsidRPr="0002113A"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/>
          <w:sz w:val="32"/>
          <w:szCs w:val="32"/>
        </w:rPr>
        <w:t xml:space="preserve">                    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أخذوا بقوة</w:t>
      </w:r>
      <w:r w:rsidRPr="0002113A">
        <w:rPr>
          <w:rFonts w:asciiTheme="minorBidi" w:hAnsiTheme="minorBidi"/>
          <w:sz w:val="32"/>
          <w:szCs w:val="32"/>
        </w:rPr>
        <w:br/>
        <w:t xml:space="preserve">- </w:t>
      </w:r>
      <w:r w:rsidRPr="0002113A">
        <w:rPr>
          <w:rFonts w:asciiTheme="minorBidi" w:hAnsiTheme="minorBidi"/>
          <w:sz w:val="32"/>
          <w:szCs w:val="32"/>
          <w:rtl/>
        </w:rPr>
        <w:t xml:space="preserve">الأطفال </w:t>
      </w:r>
      <w:r w:rsidRPr="0002113A">
        <w:rPr>
          <w:rFonts w:asciiTheme="minorBidi" w:hAnsiTheme="minorBidi"/>
          <w:sz w:val="32"/>
          <w:szCs w:val="32"/>
          <w:u w:val="single"/>
          <w:rtl/>
        </w:rPr>
        <w:t>نزعوا</w:t>
      </w:r>
      <w:r w:rsidRPr="0002113A">
        <w:rPr>
          <w:rFonts w:asciiTheme="minorBidi" w:hAnsiTheme="minorBidi"/>
          <w:sz w:val="32"/>
          <w:szCs w:val="32"/>
          <w:rtl/>
        </w:rPr>
        <w:t xml:space="preserve"> إلى اللهو واللعب </w:t>
      </w:r>
      <w:r>
        <w:rPr>
          <w:rFonts w:asciiTheme="minorBidi" w:hAnsiTheme="minorBidi" w:hint="cs"/>
          <w:sz w:val="32"/>
          <w:szCs w:val="32"/>
          <w:rtl/>
        </w:rPr>
        <w:t xml:space="preserve">                       ذهبوا</w:t>
      </w:r>
    </w:p>
    <w:p w:rsidR="00C26AD6" w:rsidRDefault="00C26AD6" w:rsidP="00C26AD6">
      <w:pPr>
        <w:tabs>
          <w:tab w:val="right" w:pos="10065"/>
        </w:tabs>
        <w:spacing w:after="0" w:line="240" w:lineRule="auto"/>
        <w:ind w:left="260" w:right="260"/>
        <w:rPr>
          <w:rFonts w:asciiTheme="minorBidi" w:hAnsiTheme="minorBidi" w:hint="cs"/>
          <w:b/>
          <w:bCs/>
          <w:sz w:val="32"/>
          <w:szCs w:val="32"/>
          <w:u w:val="single"/>
          <w:rtl/>
        </w:rPr>
      </w:pPr>
      <w:r w:rsidRPr="0002113A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02113A">
        <w:rPr>
          <w:rFonts w:asciiTheme="minorBidi" w:hAnsiTheme="minorBidi"/>
          <w:sz w:val="32"/>
          <w:szCs w:val="32"/>
          <w:rtl/>
        </w:rPr>
        <w:t>–</w:t>
      </w:r>
      <w:proofErr w:type="spellEnd"/>
      <w:r w:rsidRPr="0002113A">
        <w:rPr>
          <w:rFonts w:asciiTheme="minorBidi" w:hAnsiTheme="minorBidi"/>
          <w:sz w:val="32"/>
          <w:szCs w:val="32"/>
          <w:rtl/>
        </w:rPr>
        <w:t xml:space="preserve"> </w:t>
      </w:r>
      <w:r w:rsidRPr="0002113A">
        <w:rPr>
          <w:rFonts w:asciiTheme="minorBidi" w:hAnsiTheme="minorBidi"/>
          <w:sz w:val="32"/>
          <w:szCs w:val="32"/>
          <w:u w:val="single"/>
          <w:rtl/>
        </w:rPr>
        <w:t>نزع</w:t>
      </w:r>
      <w:r w:rsidRPr="0002113A">
        <w:rPr>
          <w:rFonts w:asciiTheme="minorBidi" w:hAnsiTheme="minorBidi"/>
          <w:sz w:val="32"/>
          <w:szCs w:val="32"/>
          <w:rtl/>
        </w:rPr>
        <w:t xml:space="preserve"> الشيطان بين الأصدقاء</w:t>
      </w:r>
      <w:r w:rsidRPr="0002113A"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/>
          <w:sz w:val="32"/>
          <w:szCs w:val="32"/>
          <w:lang w:bidi="ar-EG"/>
        </w:rPr>
        <w:t xml:space="preserve">      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     فرَّق بينهم</w:t>
      </w:r>
    </w:p>
    <w:p w:rsidR="0094105E" w:rsidRPr="0094105E" w:rsidRDefault="0094105E" w:rsidP="00C26AD6">
      <w:pPr>
        <w:tabs>
          <w:tab w:val="right" w:pos="10065"/>
        </w:tabs>
        <w:spacing w:after="0" w:line="240" w:lineRule="auto"/>
        <w:ind w:left="260" w:right="260"/>
        <w:rPr>
          <w:rFonts w:asciiTheme="minorBidi" w:hAnsiTheme="minorBidi"/>
          <w:b/>
          <w:bCs/>
          <w:sz w:val="32"/>
          <w:szCs w:val="32"/>
          <w:u w:val="single"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 :ـ</w:t>
      </w:r>
    </w:p>
    <w:p w:rsidR="0094105E" w:rsidRDefault="00F84EBF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وظف كلمة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C26AD6">
        <w:rPr>
          <w:rFonts w:asciiTheme="minorBidi" w:hAnsiTheme="minorBidi" w:hint="cs"/>
          <w:sz w:val="32"/>
          <w:szCs w:val="32"/>
          <w:rtl/>
        </w:rPr>
        <w:t>اللعب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في جملة مفيدة من إنشائك.</w:t>
      </w:r>
    </w:p>
    <w:p w:rsidR="00F84EBF" w:rsidRDefault="00F84EBF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الفريق الأول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1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ما واجبك تجاه الوالدين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؟</w:t>
      </w:r>
      <w:proofErr w:type="spellEnd"/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2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إلامَ يريد أن يهدف الشاعر من قوله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وهتافهم بابا إذا ابتعدوا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؟</w:t>
      </w:r>
      <w:proofErr w:type="spellEnd"/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الفريق الثاني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1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علام يدل توجُّه الأبناء للآباء في الرهبة أو الرغبة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؟</w:t>
      </w:r>
      <w:proofErr w:type="spellEnd"/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2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بم تشعر بعد قراءتك لهذه القصيدة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؟</w:t>
      </w:r>
      <w:proofErr w:type="spellEnd"/>
    </w:p>
    <w:p w:rsidR="00C26AD6" w:rsidRPr="00D51205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  <w:lang w:bidi="ar-EG"/>
        </w:rPr>
      </w:pPr>
      <w:r w:rsidRPr="00D51205">
        <w:rPr>
          <w:rFonts w:asciiTheme="minorBidi" w:hAnsiTheme="minorBidi"/>
          <w:sz w:val="32"/>
          <w:szCs w:val="32"/>
          <w:rtl/>
          <w:lang w:bidi="ar-EG"/>
        </w:rPr>
        <w:t>الفريق الثالث:</w:t>
      </w:r>
    </w:p>
    <w:p w:rsidR="00C26AD6" w:rsidRPr="00D51205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  <w:lang w:bidi="ar-EG"/>
        </w:rPr>
      </w:pPr>
      <w:r w:rsidRPr="00D51205">
        <w:rPr>
          <w:rFonts w:asciiTheme="minorBidi" w:hAnsiTheme="minorBidi"/>
          <w:sz w:val="32"/>
          <w:szCs w:val="32"/>
          <w:rtl/>
        </w:rPr>
        <w:t xml:space="preserve">1 </w:t>
      </w:r>
      <w:proofErr w:type="spellStart"/>
      <w:r w:rsidRPr="00D51205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D51205">
        <w:rPr>
          <w:rFonts w:asciiTheme="minorBidi" w:hAnsiTheme="minorBidi"/>
          <w:sz w:val="32"/>
          <w:szCs w:val="32"/>
          <w:rtl/>
        </w:rPr>
        <w:t xml:space="preserve"> وضح الجمال في التعبيرات </w:t>
      </w:r>
      <w:proofErr w:type="spellStart"/>
      <w:r w:rsidRPr="00D51205">
        <w:rPr>
          <w:rFonts w:asciiTheme="minorBidi" w:hAnsiTheme="minorBidi"/>
          <w:sz w:val="32"/>
          <w:szCs w:val="32"/>
          <w:rtl/>
        </w:rPr>
        <w:t>الأتية</w:t>
      </w:r>
      <w:proofErr w:type="spellEnd"/>
      <w:r w:rsidRPr="00D51205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D51205">
        <w:rPr>
          <w:rFonts w:asciiTheme="minorBidi" w:hAnsiTheme="minorBidi"/>
          <w:sz w:val="32"/>
          <w:szCs w:val="32"/>
          <w:rtl/>
        </w:rPr>
        <w:t>:</w:t>
      </w:r>
      <w:proofErr w:type="spellEnd"/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  <w:lang w:bidi="ar-EG"/>
        </w:rPr>
      </w:pPr>
      <w:r w:rsidRPr="00D51205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D51205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D51205">
        <w:rPr>
          <w:rFonts w:asciiTheme="minorBidi" w:hAnsiTheme="minorBidi"/>
          <w:sz w:val="32"/>
          <w:szCs w:val="32"/>
          <w:rtl/>
        </w:rPr>
        <w:t xml:space="preserve"> أين الضجيج العذب؟</w:t>
      </w:r>
      <w:r w:rsidRPr="00D51205">
        <w:rPr>
          <w:rFonts w:asciiTheme="minorBidi" w:hAnsiTheme="minorBidi"/>
          <w:sz w:val="32"/>
          <w:szCs w:val="32"/>
        </w:rPr>
        <w:t>............................................ ...........</w:t>
      </w:r>
      <w:r w:rsidRPr="00D51205">
        <w:rPr>
          <w:rFonts w:asciiTheme="minorBidi" w:hAnsiTheme="minorBidi"/>
          <w:sz w:val="32"/>
          <w:szCs w:val="32"/>
        </w:rPr>
        <w:br/>
        <w:t xml:space="preserve">-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D51205">
        <w:rPr>
          <w:rFonts w:asciiTheme="minorBidi" w:hAnsiTheme="minorBidi"/>
          <w:sz w:val="32"/>
          <w:szCs w:val="32"/>
          <w:rtl/>
        </w:rPr>
        <w:t>إذا رهبوا وإن رغبوا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..</w:t>
      </w:r>
      <w:proofErr w:type="spellEnd"/>
      <w:r w:rsidRPr="00D51205">
        <w:rPr>
          <w:rFonts w:asciiTheme="minorBidi" w:hAnsiTheme="minorBidi"/>
          <w:sz w:val="32"/>
          <w:szCs w:val="32"/>
        </w:rPr>
        <w:t>.................................................</w:t>
      </w:r>
      <w:r>
        <w:rPr>
          <w:rFonts w:asciiTheme="minorBidi" w:hAnsiTheme="minorBidi" w:hint="cs"/>
          <w:sz w:val="32"/>
          <w:szCs w:val="32"/>
          <w:rtl/>
        </w:rPr>
        <w:t>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</w:p>
    <w:p w:rsidR="00C26AD6" w:rsidRDefault="00C26AD6" w:rsidP="00C26AD6">
      <w:pPr>
        <w:tabs>
          <w:tab w:val="right" w:pos="10065"/>
        </w:tabs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2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ماذا أفاد التشديد في الفعل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Pr="00D51205">
        <w:rPr>
          <w:rFonts w:ascii="Traditional Arabic" w:hAnsi="Traditional Arabic" w:cs="Traditional Arabic"/>
          <w:sz w:val="38"/>
          <w:szCs w:val="38"/>
          <w:rtl/>
          <w:lang w:bidi="ar-EG"/>
        </w:rPr>
        <w:t>كتَّمتُه</w:t>
      </w:r>
      <w:r w:rsidRPr="00D51205">
        <w:rPr>
          <w:rFonts w:asciiTheme="minorBidi" w:hAnsiTheme="minorBidi" w:hint="cs"/>
          <w:sz w:val="38"/>
          <w:szCs w:val="38"/>
          <w:rtl/>
          <w:lang w:bidi="ar-EG"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"؟</w:t>
      </w:r>
      <w:proofErr w:type="spellEnd"/>
    </w:p>
    <w:p w:rsidR="00F0270E" w:rsidRPr="0094105E" w:rsidRDefault="00F0270E" w:rsidP="00C26AD6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</w:pPr>
    </w:p>
    <w:sectPr w:rsidR="00F0270E" w:rsidRPr="0094105E" w:rsidSect="0094105E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1E7A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A2CA6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0DCF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606FD3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B4E"/>
    <w:rsid w:val="00887E97"/>
    <w:rsid w:val="008A58A0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26AD6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84EB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2013-03-01T19:37:00Z</dcterms:created>
  <dcterms:modified xsi:type="dcterms:W3CDTF">2013-03-01T19:37:00Z</dcterms:modified>
</cp:coreProperties>
</file>